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MI BASTA LA TUA GRAZIA</w:t>
      </w:r>
    </w:p>
    <w:p w:rsidR="00000000" w:rsidDel="00000000" w:rsidP="00000000" w:rsidRDefault="00000000" w:rsidRPr="00000000" w14:paraId="00000003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Sol</w:t>
      </w:r>
    </w:p>
    <w:p w:rsidR="00000000" w:rsidDel="00000000" w:rsidP="00000000" w:rsidRDefault="00000000" w:rsidRPr="00000000" w14:paraId="00000004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1. Quando Sono debole</w:t>
      </w:r>
    </w:p>
    <w:p w:rsidR="00000000" w:rsidDel="00000000" w:rsidP="00000000" w:rsidRDefault="00000000" w:rsidRPr="00000000" w14:paraId="00000005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La-                                   Do</w:t>
      </w:r>
    </w:p>
    <w:p w:rsidR="00000000" w:rsidDel="00000000" w:rsidP="00000000" w:rsidRDefault="00000000" w:rsidRPr="00000000" w14:paraId="00000006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allora sono forte perché</w:t>
      </w:r>
    </w:p>
    <w:p w:rsidR="00000000" w:rsidDel="00000000" w:rsidP="00000000" w:rsidRDefault="00000000" w:rsidRPr="00000000" w14:paraId="00000007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                          Sol</w:t>
      </w:r>
    </w:p>
    <w:p w:rsidR="00000000" w:rsidDel="00000000" w:rsidP="00000000" w:rsidRDefault="00000000" w:rsidRPr="00000000" w14:paraId="00000008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tu sei la mia forza.</w:t>
      </w:r>
    </w:p>
    <w:p w:rsidR="00000000" w:rsidDel="00000000" w:rsidP="00000000" w:rsidRDefault="00000000" w:rsidRPr="00000000" w14:paraId="00000009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SoI</w:t>
      </w:r>
    </w:p>
    <w:p w:rsidR="00000000" w:rsidDel="00000000" w:rsidP="00000000" w:rsidRDefault="00000000" w:rsidRPr="00000000" w14:paraId="0000000A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Quando sono triste</w:t>
      </w:r>
    </w:p>
    <w:p w:rsidR="00000000" w:rsidDel="00000000" w:rsidP="00000000" w:rsidRDefault="00000000" w:rsidRPr="00000000" w14:paraId="0000000B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La-                                           Do</w:t>
      </w:r>
    </w:p>
    <w:p w:rsidR="00000000" w:rsidDel="00000000" w:rsidP="00000000" w:rsidRDefault="00000000" w:rsidRPr="00000000" w14:paraId="0000000C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è in te che trovo gioia perché</w:t>
      </w:r>
    </w:p>
    <w:p w:rsidR="00000000" w:rsidDel="00000000" w:rsidP="00000000" w:rsidRDefault="00000000" w:rsidRPr="00000000" w14:paraId="0000000D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                        Sol</w:t>
      </w:r>
    </w:p>
    <w:p w:rsidR="00000000" w:rsidDel="00000000" w:rsidP="00000000" w:rsidRDefault="00000000" w:rsidRPr="00000000" w14:paraId="0000000E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tu sei la mia gioia.</w:t>
      </w:r>
    </w:p>
    <w:p w:rsidR="00000000" w:rsidDel="00000000" w:rsidP="00000000" w:rsidRDefault="00000000" w:rsidRPr="00000000" w14:paraId="0000000F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Re Mi-                              Do</w:t>
      </w:r>
    </w:p>
    <w:p w:rsidR="00000000" w:rsidDel="00000000" w:rsidP="00000000" w:rsidRDefault="00000000" w:rsidRPr="00000000" w14:paraId="00000010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Gesù,   io    confido in te</w:t>
      </w:r>
    </w:p>
    <w:p w:rsidR="00000000" w:rsidDel="00000000" w:rsidP="00000000" w:rsidRDefault="00000000" w:rsidRPr="00000000" w14:paraId="00000011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Sol                         Sol/re Re</w:t>
      </w:r>
    </w:p>
    <w:p w:rsidR="00000000" w:rsidDel="00000000" w:rsidP="00000000" w:rsidRDefault="00000000" w:rsidRPr="00000000" w14:paraId="00000012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Gesù, mi basta la tua grazia.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Do/re           Sol</w:t>
        <w:tab/>
        <w:t xml:space="preserve"> </w:t>
        <w:tab/>
        <w:t xml:space="preserve"> </w:t>
        <w:tab/>
        <w:t xml:space="preserve">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Rit. Sei la mia forza, la mia salvezza,</w:t>
      </w:r>
    </w:p>
    <w:p w:rsidR="00000000" w:rsidDel="00000000" w:rsidP="00000000" w:rsidRDefault="00000000" w:rsidRPr="00000000" w14:paraId="00000015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                                          Mi-                   Re4 Re</w:t>
      </w:r>
    </w:p>
    <w:p w:rsidR="00000000" w:rsidDel="00000000" w:rsidP="00000000" w:rsidRDefault="00000000" w:rsidRPr="00000000" w14:paraId="00000016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ab/>
        <w:t xml:space="preserve"> </w:t>
        <w:tab/>
        <w:t xml:space="preserve"> sei la mia pace, Sicuro rifugio.</w:t>
      </w:r>
    </w:p>
    <w:p w:rsidR="00000000" w:rsidDel="00000000" w:rsidP="00000000" w:rsidRDefault="00000000" w:rsidRPr="00000000" w14:paraId="00000017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                      Do               Sol Sol/si           Do</w:t>
      </w:r>
    </w:p>
    <w:p w:rsidR="00000000" w:rsidDel="00000000" w:rsidP="00000000" w:rsidRDefault="00000000" w:rsidRPr="00000000" w14:paraId="00000018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ab/>
        <w:t xml:space="preserve"> </w:t>
        <w:tab/>
        <w:t xml:space="preserve"> Nella tua grazia voglio restare,</w:t>
      </w:r>
    </w:p>
    <w:p w:rsidR="00000000" w:rsidDel="00000000" w:rsidP="00000000" w:rsidRDefault="00000000" w:rsidRPr="00000000" w14:paraId="00000019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                                     Mi-                              Re4 Re</w:t>
      </w:r>
    </w:p>
    <w:p w:rsidR="00000000" w:rsidDel="00000000" w:rsidP="00000000" w:rsidRDefault="00000000" w:rsidRPr="00000000" w14:paraId="0000001A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ab/>
        <w:t xml:space="preserve"> </w:t>
        <w:tab/>
        <w:t xml:space="preserve"> santo Signore, sempre con te.</w:t>
      </w:r>
    </w:p>
    <w:p w:rsidR="00000000" w:rsidDel="00000000" w:rsidP="00000000" w:rsidRDefault="00000000" w:rsidRPr="00000000" w14:paraId="0000001B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2. Quando sono povero allora sono ricco perché sei la mia ricchezza.</w:t>
      </w:r>
    </w:p>
    <w:p w:rsidR="00000000" w:rsidDel="00000000" w:rsidP="00000000" w:rsidRDefault="00000000" w:rsidRPr="00000000" w14:paraId="0000001D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Quando son malato è in te che trovo vita perché tu sei guarigione.</w:t>
      </w:r>
    </w:p>
    <w:p w:rsidR="00000000" w:rsidDel="00000000" w:rsidP="00000000" w:rsidRDefault="00000000" w:rsidRPr="00000000" w14:paraId="0000001E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Gesù, io confido in te</w:t>
      </w:r>
    </w:p>
    <w:p w:rsidR="00000000" w:rsidDel="00000000" w:rsidP="00000000" w:rsidRDefault="00000000" w:rsidRPr="00000000" w14:paraId="0000001F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Gesù, mi basta la tua grazia.</w:t>
      </w:r>
    </w:p>
    <w:p w:rsidR="00000000" w:rsidDel="00000000" w:rsidP="00000000" w:rsidRDefault="00000000" w:rsidRPr="00000000" w14:paraId="00000020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Finale</w:t>
      </w:r>
    </w:p>
    <w:p w:rsidR="00000000" w:rsidDel="00000000" w:rsidP="00000000" w:rsidRDefault="00000000" w:rsidRPr="00000000" w14:paraId="00000022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Quando sono debole allora sono forte</w:t>
      </w:r>
    </w:p>
    <w:p w:rsidR="00000000" w:rsidDel="00000000" w:rsidP="00000000" w:rsidRDefault="00000000" w:rsidRPr="00000000" w14:paraId="00000023">
      <w:pPr>
        <w:pageBreakBefore w:val="0"/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perché tu sei la mia forza.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